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019" w:rsidRPr="00116019" w:rsidRDefault="00116019" w:rsidP="00116019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5"/>
          <w:szCs w:val="45"/>
          <w:lang w:eastAsia="ru-RU"/>
        </w:rPr>
      </w:pPr>
      <w:proofErr w:type="spellStart"/>
      <w:r w:rsidRPr="00116019">
        <w:rPr>
          <w:rFonts w:ascii="Arial" w:eastAsia="Times New Roman" w:hAnsi="Arial" w:cs="Arial"/>
          <w:b/>
          <w:bCs/>
          <w:color w:val="000000"/>
          <w:sz w:val="45"/>
          <w:szCs w:val="45"/>
          <w:lang w:eastAsia="ru-RU"/>
        </w:rPr>
        <w:t>Книгообеспеченность</w:t>
      </w:r>
      <w:proofErr w:type="spellEnd"/>
      <w:r w:rsidRPr="00116019">
        <w:rPr>
          <w:rFonts w:ascii="Arial" w:eastAsia="Times New Roman" w:hAnsi="Arial" w:cs="Arial"/>
          <w:b/>
          <w:bCs/>
          <w:color w:val="000000"/>
          <w:sz w:val="45"/>
          <w:szCs w:val="45"/>
          <w:lang w:eastAsia="ru-RU"/>
        </w:rPr>
        <w:t xml:space="preserve"> педагогического коллектива ГНК (БО)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single" w:sz="6" w:space="0" w:color="DBDBDB"/>
          <w:right w:val="single" w:sz="6" w:space="0" w:color="DBDBDB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2"/>
        <w:gridCol w:w="1347"/>
        <w:gridCol w:w="7121"/>
        <w:gridCol w:w="571"/>
        <w:gridCol w:w="1619"/>
        <w:gridCol w:w="1079"/>
        <w:gridCol w:w="1251"/>
        <w:gridCol w:w="621"/>
        <w:gridCol w:w="1421"/>
      </w:tblGrid>
      <w:tr w:rsidR="00116019" w:rsidRPr="00116019" w:rsidTr="00116019"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Дисциплина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Курс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Направление подготовки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Номера групп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студентов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 / Кол-во студентов</w:t>
            </w:r>
          </w:p>
        </w:tc>
      </w:tr>
      <w:tr w:rsidR="00116019" w:rsidRPr="00116019" w:rsidTr="00116019">
        <w:tc>
          <w:tcPr>
            <w:tcW w:w="0" w:type="auto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Осенний семестр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Биология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Елена Александровна Климова.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Владимировна Чурилина.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Биология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Владимировна Чурилина.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Елена Александровна Климова.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Геология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Владимировна Чурилина.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Геология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графика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Владимировна Чурилина.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Деменюк</w:t>
            </w:r>
            <w:proofErr w:type="spellEnd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Т. В.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Инженерная графика. Резьбы и резьбовые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соединения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к практическим занятиям / Татьяна Васильевна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Деменюк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;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Горно-нефтяной 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колледж (СПО).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- 28 с. : ил.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графика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(английский </w:t>
            </w:r>
            <w:proofErr w:type="gram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Владимировна Чурилина.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Елена Александровна Климова.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(английский </w:t>
            </w:r>
            <w:proofErr w:type="gram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(немецкий </w:t>
            </w:r>
            <w:proofErr w:type="gram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Владимировна Чурилина.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Елена Александровна Климова.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(немецкий </w:t>
            </w:r>
            <w:proofErr w:type="gram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в профессиональной деятельности (английский </w:t>
            </w:r>
            <w:proofErr w:type="gram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 БО-23д; БО-22д;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24; 20; Всего: 73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Владимировна Чурилина.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 БО-23д; БО-22д;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24; 20; Всего: 73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 БО-23д; БО-22д;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24; 20; Всего: 73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в профессиональной деятельности (английский </w:t>
            </w:r>
            <w:proofErr w:type="gram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 БО-23д; БО-22д;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24; 20; Всего: 73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в профессиональной деятельности (немецкий </w:t>
            </w:r>
            <w:proofErr w:type="gram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 БО-23д; БО-22д;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24; 20; Всего: 73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Владимировна Чурилина.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 БО-23д; БО-22д;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24; 20; Всего: 73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 БО-23д; БО-22д;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24; 20; Всего: 73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в профессиональной деятельности (немецкий </w:t>
            </w:r>
            <w:proofErr w:type="gram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 БО-23д; БО-22д;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24; 20; Всего: 73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Владимировна Чурилина.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Елена Александровна Климова.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Лихачева, Т. Э.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Информатика. Компьютерные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сети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Татьяна Эдуардовна Лихачева ;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государственного технического университета, 2023.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Козлова, Т. А.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Информатика. MS </w:t>
            </w:r>
            <w:proofErr w:type="spellStart"/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Excel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Татьяна Альбертовна Козлова ;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- 55 с.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Елена Александровна Климова.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Владимировна Чурилина.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Елена Александровна Климова.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Семяшкин, А. М.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Анализ литературного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произведения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Александр Михайлович Семяшкин.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- 88 с.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Елена Александровна Климова.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Владимировна Чурилина.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Математика. Сборник заданий для проведения письменного </w:t>
            </w:r>
            <w:proofErr w:type="gram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экзамена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Евгения Викторовна Коваленко, Елена Владимировна Жилина, Галина Валентиновна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Коростелина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[и др.] ;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Коваленко, Е. В.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Математика.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Тригонометрия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Евгения Викторовна Коваленко ;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- 73 с. - Для среднего 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Математические методы решения прикладных профессиональных задач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Владимировна Чурилина.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Математические методы решения прикладных профессиональных задач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Обслуживание и эксплуатация бурового оборудования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БО-23д; БО-22д;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20; Всего: 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Лызлова, Н. Н.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Методические рекомендации к написанию дипломного проекта / Надежда Николаевна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Лызлова ;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Горно-нефтяной колледж (СПО).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- 16 с.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БО-23д; БО-22д;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20; Всего: 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БО-23д; БО-22д;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20; Всего: 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Обслуживание и эксплуатация бурового оборудования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БО-23д; БО-22д;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20; Всего: 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и защиты Родины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Владимировна Чурилина.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Елена Александровна Климова.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и защиты Родины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организации и планирования производственных работ при бурении и капитальном ремонте скважин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Лызлова, Н. Н.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Методические рекомендации к написанию дипломного проекта / Надежда Николаевна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Лызлова ;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Горно-нефтяной колледж (СПО).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- 16 с.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организации и планирования производственных работ при бурении и капитальном ремонте скважин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финансовой грамотности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Владимировна Чурилина.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финансовой грамотности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Охрана труда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Владимировна Чурилина.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Охрана труда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Правовые основы профессиональной деятельности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Владимировна Чурилина.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Правовые основы профессиональной деятельности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Прикладные компьютерные программы в профессиональной деятельности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Хомякова, О. Б.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Информационные технологии в профессиональной деятельности. MS </w:t>
            </w:r>
            <w:proofErr w:type="spellStart"/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Access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Ольга Борисовна Хомякова ;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Горно-нефтяной колледж.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- 28 с. : ил., табл.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Владимировна Чурилина.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Прикладные компьютерные программы в профессиональной деятельности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29.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Профессиональное обучение по профессии "Помощник бурильщика эксплуатационного и разведочного бурения скважин на нефть и газ (первый)"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Лызлова, Н. Н.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Методические рекомендации к написанию дипломного проекта / Надежда Николаевна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Лызлова ;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Горно-нефтяной колледж (СПО).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- 16 с.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Профессиональное обучение по профессии "Помощник бурильщика эксплуатационного и разведочного бурения скважин на нефть и газ (первый)"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Елена Александровна Климова.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Владимировна Чурилина.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механика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Владимировна Чурилина.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механика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капитального ремонта скважин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Лызлова, Н. Н.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Методические рекомендации к написанию дипломного проекта / Надежда Николаевна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Лызлова ;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Горно-нефтяной колледж (СПО).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- 16 с.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капитального ремонта скважин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строительства нефтяных и газовых скважин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БО-23д; БО-22д;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20; Всего: 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БО-23д; БО-22д;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20; Всего: 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Лызлова, Н. Н.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Методические рекомендации к написанию дипломного проекта / Надежда Николаевна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Лызлова ;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Горно-нефтяной колледж (СПО).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- 16 с.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БО-23д; БО-22д;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20; Всего: 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строительства нефтяных и газовых скважин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БО-23д; БО-22д;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20; Всего: 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Владимировна Чурилина.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Елена Александровна Климова.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Коваленко, М. Е.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Лабораторный практикум по физике для студентов 1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курса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Михаил Евгеньевич Коваленко.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Елена Александровна Климова.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специального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38.3.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Владимировна Чурилина.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 БО-23д; БО-22д;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24; 20; Всего: 73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 БО-23д; БО-22д;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24; 20; Всего: 73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Владимировна Чурилина.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 БО-23д; БО-22д;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24; 20; Всего: 73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 БО-23д; БО-22д;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24; 20; Всего: 73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Химия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Елена Александровна Климова.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Владимировна Чурилина.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Степанова, А. К.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Химия. Общая и неорганическая химия. Органическая химия для специальностей технического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профиля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к лабораторным работам / Александра Константиновна Степанова ;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- 40 с. - Для среднего 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Текст (визуальный).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Химия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Экологические основы природопользования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Владимировна Чурилина.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Экологические основы природопользования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Электротехника и электроника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43.3.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Владимировна Чурилина.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Электротехника и электроника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16019" w:rsidRPr="00116019" w:rsidTr="00116019">
        <w:tc>
          <w:tcPr>
            <w:tcW w:w="0" w:type="auto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Весенний семестр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Владимировна Чурилина.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Биология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Елена Александровна Климова.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Владимировна Чурилина.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Биология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Владимировна Чурилина.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Елена Александровна Климова.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графика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Владимировна Чурилина.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Деменюк</w:t>
            </w:r>
            <w:proofErr w:type="spellEnd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Т. В.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Инженерная графика. Резьбы и резьбовые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соединения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к практическим занятиям / Татьяна Васильевна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Деменюк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;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Горно-нефтяной колледж (СПО).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- 28 с. : ил.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графика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(английский </w:t>
            </w:r>
            <w:proofErr w:type="gram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Владимировна Чурилина.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Елена Александровна Климова.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(английский </w:t>
            </w:r>
            <w:proofErr w:type="gram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(немецкий </w:t>
            </w:r>
            <w:proofErr w:type="gram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Владимировна Чурилина.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Елена Александровна Климова.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(немецкий </w:t>
            </w:r>
            <w:proofErr w:type="gram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в профессиональной деятельности (английский </w:t>
            </w:r>
            <w:proofErr w:type="gram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 БО-23д;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24; Всего: 53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Владимировна Чурилина.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 БО-23д;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24; Всего: 53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 БО-23д;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24; Всего: 53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в профессиональной деятельности (английский </w:t>
            </w:r>
            <w:proofErr w:type="gram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 БО-23д;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24; Всего: 53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в профессиональной деятельности (немецкий </w:t>
            </w:r>
            <w:proofErr w:type="gram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 БО-23д;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24; Всего: 53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Владимировна Чурилина.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 БО-23д;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24; Всего: 53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 БО-23д;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24; Всего: 53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в профессиональной деятельности (немецкий </w:t>
            </w:r>
            <w:proofErr w:type="gram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 БО-23д;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24; Всего: 53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Владимировна Чурилина.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Елена Александровна Климова.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государственного технического университета, 2024. - Для среднего специального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Лихачева, Т. Э.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Информатика. Компьютерные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сети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Татьяна Эдуардовна Лихачева ;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Козлова, Т. А.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Информатика. MS </w:t>
            </w:r>
            <w:proofErr w:type="spellStart"/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Excel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Татьяна Альбертовна Козлова ;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- 55 с.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Елена Александровна Климова.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Владимировна Чурилина.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России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Владимировна Чурилина.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России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Елена Александровна Климова.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Семяшкин, А. М.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Анализ литературного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произведения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Александр Михайлович Семяшкин.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- 88 с.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Елена Александровна Климова.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Владимировна Чурилина.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Математика. Сборник заданий для проведения письменного </w:t>
            </w:r>
            <w:proofErr w:type="gram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экзамена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Евгения Викторовна Коваленко, Елена Владимировна Жилина, Галина Валентиновна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Коростелина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[и др.] ;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Коваленко, Е. В.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Математика.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Тригонометрия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Евгения Викторовна Коваленко ;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- 73 с. - Для среднего 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Обслуживание и эксплуатация бурового оборудования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 БО-23д;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24; Всего: 53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Лызлова, Н. Н.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Методические рекомендации к написанию дипломного проекта / Надежда Николаевна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Лызлова ;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Горно-нефтяной колледж (СПО).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- 16 с.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 БО-23д;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24; Всего: 53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 БО-23д;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24; Всего: 53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Обслуживание и эксплуатация бурового оборудования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 БО-23д;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24; Всего: 53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Обществознание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Елена Александровна Климова.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Владимировна Чурилина.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Обществознание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и защиты Родины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Владимировна Чурилина.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государственного технического университета, 2024.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Елена Александровна Климова.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и защиты Родины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бережливого производства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Владимировна Чурилина.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бережливого производства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организации и планирования производственных работ при бурении и капитальном ремонте скважин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Лызлова, Н. Н.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Методические рекомендации к написанию дипломного проекта / Надежда Николаевна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Лызлова ;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Горно-нефтяной колледж (СПО).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- 16 с.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организации и планирования производственных работ при бурении и капитальном ремонте скважин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Родная литература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Владимировна Чурилина.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Елена Александровна Климова.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Родная литература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Родной язык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Владимировна Чурилина.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Елена Александровна Климова.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Родной язык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Елена Александровна Климова.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Владимировна Чурилина.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bookmarkStart w:id="0" w:name="_GoBack"/>
            <w:bookmarkEnd w:id="0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механика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Владимировна Чурилина.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механика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капитального ремонта скважин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 БО-23д;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24; Всего: 53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Лызлова, Н. Н.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Методические рекомендации к написанию дипломного проекта / Надежда Николаевна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Лызлова ;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Горно-нефтяной колледж (СПО).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- 16 с.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 БО-23д;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24; Всего: 53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 БО-23д;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24; Всего: 53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капитального ремонта скважин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 БО-23д;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24; Всего: 53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строительства нефтяных и газовых скважин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 БО-23д;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24; Всего: 53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 БО-23д;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24; Всего: 53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Лызлова, Н. Н.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Методические рекомендации к написанию дипломного проекта / Надежда Николаевна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Лызлова ;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Горно-нефтяной колледж (СПО).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- 16 с.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 БО-23д;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24; Всего: 53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строительства нефтяных и газовых скважин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 БО-23д;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24; Всего: 53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Владимировна Чурилина.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Елена Александровна Климова.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Коваленко, М. Е.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Лабораторный практикум по физике для студентов 1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курса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Михаил Евгеньевич Коваленко.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Елена Александровна Климова.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Владимировна Чурилина.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 БО-23д;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24; Всего: 53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 БО-23д;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24; Всего: 53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Владимировна Чурилина.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 БО-23д;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24; Всего: 53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 БО-23д;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24; Всего: 53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Химия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Елена Александровна Климова.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специального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Владимировна Чурилина.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Степанова, А. К.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Химия. Общая и неорганическая химия. Органическая химия для специальностей технического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профиля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к лабораторным работам / Александра Константиновна Степанова ;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- 40 с.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Текст (визуальный).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Химия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116019" w:rsidRPr="00116019" w:rsidTr="0011601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Электротехника и электроника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43.3.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Владимировна Чурилина. -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16019" w:rsidRPr="00116019" w:rsidTr="0011601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Электротехника и электроника (ГНК)</w:t>
            </w:r>
            <w:proofErr w:type="spellStart"/>
            <w:r w:rsidRPr="001160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БОд</w:t>
            </w:r>
            <w:proofErr w:type="spellEnd"/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6019" w:rsidRPr="00116019" w:rsidRDefault="00116019" w:rsidP="0011601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160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</w:tbl>
    <w:p w:rsidR="008E73FA" w:rsidRDefault="008E73FA"/>
    <w:sectPr w:rsidR="008E73FA" w:rsidSect="0011601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C34"/>
    <w:rsid w:val="000057FA"/>
    <w:rsid w:val="00013FFA"/>
    <w:rsid w:val="00116019"/>
    <w:rsid w:val="0048459F"/>
    <w:rsid w:val="008E73FA"/>
    <w:rsid w:val="00AE7E4C"/>
    <w:rsid w:val="00C46C34"/>
    <w:rsid w:val="00E5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795686-D546-42ED-AD18-9EEE6414E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16019"/>
  </w:style>
  <w:style w:type="character" w:styleId="a3">
    <w:name w:val="Hyperlink"/>
    <w:basedOn w:val="a0"/>
    <w:uiPriority w:val="99"/>
    <w:semiHidden/>
    <w:unhideWhenUsed/>
    <w:rsid w:val="0011601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1601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85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48</Pages>
  <Words>10682</Words>
  <Characters>60891</Characters>
  <Application>Microsoft Office Word</Application>
  <DocSecurity>0</DocSecurity>
  <Lines>507</Lines>
  <Paragraphs>142</Paragraphs>
  <ScaleCrop>false</ScaleCrop>
  <Company>USTU</Company>
  <LinksUpToDate>false</LinksUpToDate>
  <CharactersWithSpaces>71431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Попенко Ольга Александровна</dc:creator>
  <cp:keywords/>
  <dc:description/>
  <cp:lastModifiedBy>Попенко Ольга Александровна</cp:lastModifiedBy>
  <cp:revision>6</cp:revision>
  <dcterms:created xsi:type="dcterms:W3CDTF">2025-09-11T11:17:00Z</dcterms:created>
  <dcterms:modified xsi:type="dcterms:W3CDTF">2025-09-11T11:38:00Z</dcterms:modified>
</cp:coreProperties>
</file>